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0417A8">
        <w:rPr>
          <w:rStyle w:val="StrongEmphasis"/>
          <w:rFonts w:ascii="Times New Roman" w:hAnsi="Times New Roman"/>
          <w:sz w:val="24"/>
          <w:szCs w:val="24"/>
        </w:rPr>
        <w:t>034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276697">
        <w:rPr>
          <w:rFonts w:ascii="Times New Roman" w:hAnsi="Times New Roman"/>
          <w:b/>
          <w:sz w:val="24"/>
          <w:szCs w:val="24"/>
        </w:rPr>
        <w:t>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B12BCD">
        <w:rPr>
          <w:rFonts w:ascii="Times New Roman" w:hAnsi="Times New Roman"/>
        </w:rPr>
        <w:t>n° 040/2019, de 4/2/2019</w:t>
      </w:r>
      <w:r w:rsidR="001F2A1A" w:rsidRPr="005D3839">
        <w:rPr>
          <w:rFonts w:ascii="Times New Roman" w:hAnsi="Times New Roman"/>
        </w:rPr>
        <w:t xml:space="preserve">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E96708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à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133A73">
        <w:rPr>
          <w:rFonts w:ascii="Times New Roman" w:hAnsi="Times New Roman"/>
        </w:rPr>
        <w:t>a</w:t>
      </w:r>
      <w:r w:rsidR="00564274">
        <w:rPr>
          <w:rFonts w:ascii="Times New Roman" w:hAnsi="Times New Roman"/>
        </w:rPr>
        <w:t xml:space="preserve"> </w:t>
      </w:r>
      <w:r w:rsidR="008B49CF" w:rsidRPr="005D3839">
        <w:rPr>
          <w:rFonts w:ascii="Times New Roman" w:hAnsi="Times New Roman"/>
        </w:rPr>
        <w:t xml:space="preserve"> </w:t>
      </w:r>
      <w:r w:rsidR="000417A8">
        <w:rPr>
          <w:rFonts w:ascii="Times New Roman" w:hAnsi="Times New Roman"/>
          <w:b/>
        </w:rPr>
        <w:t>Eliane</w:t>
      </w:r>
      <w:proofErr w:type="gramEnd"/>
      <w:r w:rsidR="000417A8">
        <w:rPr>
          <w:rFonts w:ascii="Times New Roman" w:hAnsi="Times New Roman"/>
          <w:b/>
        </w:rPr>
        <w:t xml:space="preserve"> Lemes da Rocha Ida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1D79E8">
        <w:rPr>
          <w:rFonts w:ascii="Times New Roman" w:hAnsi="Times New Roman"/>
          <w:b/>
        </w:rPr>
        <w:t xml:space="preserve"> </w:t>
      </w:r>
      <w:r w:rsidR="000417A8">
        <w:rPr>
          <w:rFonts w:ascii="Times New Roman" w:hAnsi="Times New Roman"/>
          <w:b/>
        </w:rPr>
        <w:t>6506</w:t>
      </w:r>
      <w:r w:rsidR="00F1641B" w:rsidRPr="005D3839">
        <w:rPr>
          <w:rFonts w:ascii="Times New Roman" w:hAnsi="Times New Roman"/>
        </w:rPr>
        <w:t>,</w:t>
      </w:r>
      <w:r w:rsidR="001D79E8">
        <w:rPr>
          <w:rFonts w:ascii="Times New Roman" w:hAnsi="Times New Roman"/>
        </w:rPr>
        <w:t xml:space="preserve"> 0</w:t>
      </w:r>
      <w:r w:rsidR="000417A8">
        <w:rPr>
          <w:rFonts w:ascii="Times New Roman" w:hAnsi="Times New Roman"/>
        </w:rPr>
        <w:t>2</w:t>
      </w:r>
      <w:r w:rsidR="001D79E8">
        <w:rPr>
          <w:rFonts w:ascii="Times New Roman" w:hAnsi="Times New Roman"/>
        </w:rPr>
        <w:t xml:space="preserve"> (</w:t>
      </w:r>
      <w:r w:rsidR="000417A8">
        <w:rPr>
          <w:rFonts w:ascii="Times New Roman" w:hAnsi="Times New Roman"/>
        </w:rPr>
        <w:t>dois</w:t>
      </w:r>
      <w:r w:rsidR="008B49CF" w:rsidRPr="005D3839">
        <w:rPr>
          <w:rFonts w:ascii="Times New Roman" w:hAnsi="Times New Roman"/>
        </w:rPr>
        <w:t>) m</w:t>
      </w:r>
      <w:r w:rsidR="000417A8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0417A8">
        <w:rPr>
          <w:rFonts w:ascii="Times New Roman" w:hAnsi="Times New Roman"/>
          <w:b/>
        </w:rPr>
        <w:t>09/03/2013</w:t>
      </w:r>
      <w:r w:rsidR="001D79E8">
        <w:rPr>
          <w:rFonts w:ascii="Times New Roman" w:hAnsi="Times New Roman"/>
          <w:b/>
        </w:rPr>
        <w:t xml:space="preserve"> a </w:t>
      </w:r>
      <w:r w:rsidR="000417A8">
        <w:rPr>
          <w:rFonts w:ascii="Times New Roman" w:hAnsi="Times New Roman"/>
          <w:b/>
        </w:rPr>
        <w:t>09</w:t>
      </w:r>
      <w:r w:rsidR="001D79E8">
        <w:rPr>
          <w:rFonts w:ascii="Times New Roman" w:hAnsi="Times New Roman"/>
          <w:b/>
        </w:rPr>
        <w:t>/</w:t>
      </w:r>
      <w:r w:rsidR="000417A8">
        <w:rPr>
          <w:rFonts w:ascii="Times New Roman" w:hAnsi="Times New Roman"/>
          <w:b/>
        </w:rPr>
        <w:t>03/2018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0417A8">
        <w:rPr>
          <w:rFonts w:ascii="Times New Roman" w:hAnsi="Times New Roman"/>
          <w:b/>
        </w:rPr>
        <w:t>03</w:t>
      </w:r>
      <w:r w:rsidR="00133A73">
        <w:rPr>
          <w:rFonts w:ascii="Times New Roman" w:hAnsi="Times New Roman"/>
          <w:b/>
        </w:rPr>
        <w:t>/0</w:t>
      </w:r>
      <w:r w:rsidR="000417A8">
        <w:rPr>
          <w:rFonts w:ascii="Times New Roman" w:hAnsi="Times New Roman"/>
          <w:b/>
        </w:rPr>
        <w:t>2/2020 a 02/04</w:t>
      </w:r>
      <w:r w:rsidR="004F5741">
        <w:rPr>
          <w:rFonts w:ascii="Times New Roman" w:hAnsi="Times New Roman"/>
          <w:b/>
        </w:rPr>
        <w:t>/20</w:t>
      </w:r>
      <w:r w:rsidR="00276697">
        <w:rPr>
          <w:rFonts w:ascii="Times New Roman" w:hAnsi="Times New Roman"/>
          <w:b/>
        </w:rPr>
        <w:t>20</w:t>
      </w:r>
      <w:r w:rsidR="003F4ED5" w:rsidRPr="005D3839">
        <w:rPr>
          <w:rFonts w:ascii="Times New Roman" w:hAnsi="Times New Roman"/>
        </w:rPr>
        <w:t xml:space="preserve">, </w:t>
      </w:r>
      <w:r w:rsidR="001D79E8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>conforme consta no Protocolo nº</w:t>
      </w:r>
      <w:r w:rsidR="00A02BF0">
        <w:rPr>
          <w:rFonts w:ascii="Times New Roman" w:hAnsi="Times New Roman"/>
        </w:rPr>
        <w:t xml:space="preserve"> </w:t>
      </w:r>
      <w:r w:rsidR="000417A8">
        <w:rPr>
          <w:rFonts w:ascii="Times New Roman" w:hAnsi="Times New Roman"/>
        </w:rPr>
        <w:t>201827002</w:t>
      </w:r>
      <w:r w:rsidR="003F4ED5" w:rsidRPr="005D3839">
        <w:rPr>
          <w:rFonts w:ascii="Times New Roman" w:hAnsi="Times New Roman"/>
        </w:rPr>
        <w:t>, de</w:t>
      </w:r>
      <w:r w:rsidR="000417A8">
        <w:rPr>
          <w:rFonts w:ascii="Times New Roman" w:hAnsi="Times New Roman"/>
        </w:rPr>
        <w:t xml:space="preserve"> 04/04/2018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97610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0417A8">
        <w:rPr>
          <w:rFonts w:ascii="Times New Roman" w:hAnsi="Times New Roman"/>
        </w:rPr>
        <w:t xml:space="preserve"> 30</w:t>
      </w:r>
      <w:bookmarkStart w:id="0" w:name="_GoBack"/>
      <w:bookmarkEnd w:id="0"/>
      <w:r w:rsidR="00276697">
        <w:rPr>
          <w:rFonts w:ascii="Times New Roman" w:hAnsi="Times New Roman"/>
        </w:rPr>
        <w:t xml:space="preserve"> de janeiro de 2020.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BE"/>
    <w:rsid w:val="000417A8"/>
    <w:rsid w:val="00105F1B"/>
    <w:rsid w:val="00114A1F"/>
    <w:rsid w:val="00122E2E"/>
    <w:rsid w:val="00133A73"/>
    <w:rsid w:val="00182D17"/>
    <w:rsid w:val="001D79E8"/>
    <w:rsid w:val="001F2A1A"/>
    <w:rsid w:val="0020219D"/>
    <w:rsid w:val="00216D35"/>
    <w:rsid w:val="00225940"/>
    <w:rsid w:val="00262BA4"/>
    <w:rsid w:val="00266B07"/>
    <w:rsid w:val="00276697"/>
    <w:rsid w:val="003224AE"/>
    <w:rsid w:val="0036222D"/>
    <w:rsid w:val="003A62BE"/>
    <w:rsid w:val="003F4ED5"/>
    <w:rsid w:val="004B6A98"/>
    <w:rsid w:val="004C5F7E"/>
    <w:rsid w:val="004D1AA9"/>
    <w:rsid w:val="004F5741"/>
    <w:rsid w:val="00564274"/>
    <w:rsid w:val="00570B30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13A05"/>
    <w:rsid w:val="007945F5"/>
    <w:rsid w:val="007D1CDF"/>
    <w:rsid w:val="007D2F2D"/>
    <w:rsid w:val="0087534D"/>
    <w:rsid w:val="008B49CF"/>
    <w:rsid w:val="00976109"/>
    <w:rsid w:val="009C0664"/>
    <w:rsid w:val="00A02BF0"/>
    <w:rsid w:val="00A13550"/>
    <w:rsid w:val="00AC2D23"/>
    <w:rsid w:val="00B12BCD"/>
    <w:rsid w:val="00B276C9"/>
    <w:rsid w:val="00C2556F"/>
    <w:rsid w:val="00C53617"/>
    <w:rsid w:val="00DB5233"/>
    <w:rsid w:val="00DC01B5"/>
    <w:rsid w:val="00DC7FDC"/>
    <w:rsid w:val="00E96708"/>
    <w:rsid w:val="00EE4854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9055-E171-4555-9B40-919FAB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Layli Ribeiro Marcondes</dc:creator>
  <cp:lastModifiedBy>Ednéia de Melo Rodrigues Stringueta</cp:lastModifiedBy>
  <cp:revision>7</cp:revision>
  <cp:lastPrinted>2019-01-24T17:43:00Z</cp:lastPrinted>
  <dcterms:created xsi:type="dcterms:W3CDTF">2020-01-27T18:38:00Z</dcterms:created>
  <dcterms:modified xsi:type="dcterms:W3CDTF">2020-01-30T18:35:00Z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